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Regulamin uczestnictwa w konkursie „Typer” organizowanym przez fan </w:t>
      </w:r>
      <w:proofErr w:type="spellStart"/>
      <w:r w:rsidRPr="00153C67">
        <w:rPr>
          <w:rFonts w:ascii="Arial" w:hAnsi="Arial" w:cs="Arial"/>
          <w:sz w:val="20"/>
          <w:szCs w:val="20"/>
        </w:rPr>
        <w:t>page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klubu piłkarskiego Piast Gliwice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Rozdział I. Postanowienia ogólne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Ilekroć w regulaminie jest mowa o: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1) Regulaminie – oznacza to regulamin uczestnictwa w konkursie „Typer” organizowanym przez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proofErr w:type="spellStart"/>
      <w:r w:rsidRPr="00153C67">
        <w:rPr>
          <w:rFonts w:ascii="Arial" w:hAnsi="Arial" w:cs="Arial"/>
          <w:sz w:val="20"/>
          <w:szCs w:val="20"/>
        </w:rPr>
        <w:t>fun</w:t>
      </w:r>
      <w:proofErr w:type="spellEnd"/>
      <w:r w:rsidR="00153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C67">
        <w:rPr>
          <w:rFonts w:ascii="Arial" w:hAnsi="Arial" w:cs="Arial"/>
          <w:sz w:val="20"/>
          <w:szCs w:val="20"/>
        </w:rPr>
        <w:t>page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klubowy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3) Organizatorze – oznacza to Piast Gliwice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4) Uczestniku konkursu – oznacza osobę, która wyraziła zgodę na udział w konkursie oraz oddała swoje typy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6) Sponsorze konkursu – oznacza firmę Totolotek S.A. organizatora zakładów wzajemnych.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§2.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Przystępując do konkursu, uczestnik konkursu wyraża zgodę na o</w:t>
      </w:r>
      <w:r w:rsidR="00BA1DBB" w:rsidRPr="00153C67">
        <w:rPr>
          <w:rFonts w:ascii="Arial" w:hAnsi="Arial" w:cs="Arial"/>
          <w:sz w:val="20"/>
          <w:szCs w:val="20"/>
        </w:rPr>
        <w:t xml:space="preserve">trzymywanie przez Organizatora </w:t>
      </w:r>
      <w:r w:rsidRPr="00153C67">
        <w:rPr>
          <w:rFonts w:ascii="Arial" w:hAnsi="Arial" w:cs="Arial"/>
          <w:sz w:val="20"/>
          <w:szCs w:val="20"/>
        </w:rPr>
        <w:t>informacji podstawowych ze swojego profilu, takich jak: imię, nazwisk</w:t>
      </w:r>
      <w:r w:rsidR="00BA1DBB" w:rsidRPr="00153C67">
        <w:rPr>
          <w:rFonts w:ascii="Arial" w:hAnsi="Arial" w:cs="Arial"/>
          <w:sz w:val="20"/>
          <w:szCs w:val="20"/>
        </w:rPr>
        <w:t xml:space="preserve">o, identyfikator użytkownika w </w:t>
      </w:r>
      <w:r w:rsidRPr="00153C67">
        <w:rPr>
          <w:rFonts w:ascii="Arial" w:hAnsi="Arial" w:cs="Arial"/>
          <w:sz w:val="20"/>
          <w:szCs w:val="20"/>
        </w:rPr>
        <w:t xml:space="preserve">portalu </w:t>
      </w:r>
      <w:proofErr w:type="spellStart"/>
      <w:r w:rsidRPr="00153C67">
        <w:rPr>
          <w:rFonts w:ascii="Arial" w:hAnsi="Arial" w:cs="Arial"/>
          <w:sz w:val="20"/>
          <w:szCs w:val="20"/>
        </w:rPr>
        <w:t>Facebook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oraz informacji dodatkowych, niezbędnych do zapewnienia prawidłowości konkursu w tym informacji o adresie e-mail.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§3.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Uczestnictwo w konkursie jest dobrowolne, wolne od opłat ze strony Organizatora konkursu.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§4.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Z chwilą przystąpienia do konkursu, uczestnik wyraża zg</w:t>
      </w:r>
      <w:r w:rsidR="00BA1DBB" w:rsidRPr="00153C67">
        <w:rPr>
          <w:rFonts w:ascii="Arial" w:hAnsi="Arial" w:cs="Arial"/>
          <w:sz w:val="20"/>
          <w:szCs w:val="20"/>
        </w:rPr>
        <w:t xml:space="preserve">odę na otrzymywanie informacji </w:t>
      </w:r>
      <w:r w:rsidRPr="00153C67">
        <w:rPr>
          <w:rFonts w:ascii="Arial" w:hAnsi="Arial" w:cs="Arial"/>
          <w:sz w:val="20"/>
          <w:szCs w:val="20"/>
        </w:rPr>
        <w:t xml:space="preserve">od Organizatora jak i Sponsora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§5.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Uczestnik konkursu, w momencie ukończenia danego etapu </w:t>
      </w:r>
      <w:r w:rsidR="00BA1DBB" w:rsidRPr="00153C67">
        <w:rPr>
          <w:rFonts w:ascii="Arial" w:hAnsi="Arial" w:cs="Arial"/>
          <w:sz w:val="20"/>
          <w:szCs w:val="20"/>
        </w:rPr>
        <w:t xml:space="preserve">na miejscu premiowanym nagrodą </w:t>
      </w:r>
      <w:r w:rsidRPr="00153C67">
        <w:rPr>
          <w:rFonts w:ascii="Arial" w:hAnsi="Arial" w:cs="Arial"/>
          <w:sz w:val="20"/>
          <w:szCs w:val="20"/>
        </w:rPr>
        <w:t xml:space="preserve">wyraża zgodę na publikację swojego zdjęcia profilowego, podczas publikacji listy zwycięzców.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D32BFF">
        <w:rPr>
          <w:rFonts w:ascii="Arial" w:hAnsi="Arial" w:cs="Arial"/>
          <w:sz w:val="20"/>
          <w:szCs w:val="20"/>
        </w:rPr>
        <w:t>6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Konkurs polega na typowaniu </w:t>
      </w:r>
      <w:r w:rsidR="00BA1DBB" w:rsidRPr="00153C67">
        <w:rPr>
          <w:rFonts w:ascii="Arial" w:hAnsi="Arial" w:cs="Arial"/>
          <w:sz w:val="20"/>
          <w:szCs w:val="20"/>
        </w:rPr>
        <w:t>poniższych</w:t>
      </w:r>
      <w:r w:rsidR="007D1852" w:rsidRPr="00153C67">
        <w:rPr>
          <w:rFonts w:ascii="Arial" w:hAnsi="Arial" w:cs="Arial"/>
          <w:sz w:val="20"/>
          <w:szCs w:val="20"/>
        </w:rPr>
        <w:t xml:space="preserve"> </w:t>
      </w:r>
      <w:r w:rsidRPr="00153C67">
        <w:rPr>
          <w:rFonts w:ascii="Arial" w:hAnsi="Arial" w:cs="Arial"/>
          <w:sz w:val="20"/>
          <w:szCs w:val="20"/>
        </w:rPr>
        <w:t xml:space="preserve">meczów </w:t>
      </w:r>
      <w:r w:rsidR="00096636">
        <w:rPr>
          <w:rFonts w:ascii="Arial" w:hAnsi="Arial" w:cs="Arial"/>
          <w:sz w:val="20"/>
          <w:szCs w:val="20"/>
        </w:rPr>
        <w:t>w europejskich pucharach</w:t>
      </w:r>
      <w:r w:rsidR="007D1852" w:rsidRPr="00153C67">
        <w:rPr>
          <w:rFonts w:ascii="Arial" w:hAnsi="Arial" w:cs="Arial"/>
          <w:sz w:val="20"/>
          <w:szCs w:val="20"/>
        </w:rPr>
        <w:t>:</w:t>
      </w:r>
    </w:p>
    <w:p w:rsidR="00096636" w:rsidRPr="00096636" w:rsidRDefault="00096636" w:rsidP="00096636">
      <w:pPr>
        <w:rPr>
          <w:rFonts w:ascii="Arial" w:hAnsi="Arial" w:cs="Arial"/>
          <w:sz w:val="20"/>
          <w:szCs w:val="20"/>
        </w:rPr>
      </w:pPr>
      <w:proofErr w:type="spellStart"/>
      <w:r w:rsidRPr="00096636">
        <w:rPr>
          <w:rFonts w:ascii="Arial" w:hAnsi="Arial" w:cs="Arial"/>
          <w:sz w:val="20"/>
          <w:szCs w:val="20"/>
        </w:rPr>
        <w:t>Atl</w:t>
      </w:r>
      <w:proofErr w:type="spellEnd"/>
      <w:r w:rsidRPr="00096636">
        <w:rPr>
          <w:rFonts w:ascii="Arial" w:hAnsi="Arial" w:cs="Arial"/>
          <w:sz w:val="20"/>
          <w:szCs w:val="20"/>
        </w:rPr>
        <w:t xml:space="preserve">. Madryt vs </w:t>
      </w:r>
      <w:proofErr w:type="spellStart"/>
      <w:r w:rsidRPr="00096636">
        <w:rPr>
          <w:rFonts w:ascii="Arial" w:hAnsi="Arial" w:cs="Arial"/>
          <w:sz w:val="20"/>
          <w:szCs w:val="20"/>
        </w:rPr>
        <w:t>Juventus</w:t>
      </w:r>
      <w:proofErr w:type="spellEnd"/>
    </w:p>
    <w:p w:rsidR="00096636" w:rsidRPr="00096636" w:rsidRDefault="00096636" w:rsidP="00096636">
      <w:pPr>
        <w:rPr>
          <w:rFonts w:ascii="Arial" w:hAnsi="Arial" w:cs="Arial"/>
          <w:sz w:val="20"/>
          <w:szCs w:val="20"/>
        </w:rPr>
      </w:pPr>
      <w:r w:rsidRPr="00096636">
        <w:rPr>
          <w:rFonts w:ascii="Arial" w:hAnsi="Arial" w:cs="Arial"/>
          <w:sz w:val="20"/>
          <w:szCs w:val="20"/>
        </w:rPr>
        <w:t xml:space="preserve">B. Leverkusen vs </w:t>
      </w:r>
      <w:proofErr w:type="spellStart"/>
      <w:r w:rsidRPr="00096636">
        <w:rPr>
          <w:rFonts w:ascii="Arial" w:hAnsi="Arial" w:cs="Arial"/>
          <w:sz w:val="20"/>
          <w:szCs w:val="20"/>
        </w:rPr>
        <w:t>Benfica</w:t>
      </w:r>
      <w:proofErr w:type="spellEnd"/>
    </w:p>
    <w:p w:rsidR="00096636" w:rsidRPr="00096636" w:rsidRDefault="00096636" w:rsidP="00096636">
      <w:pPr>
        <w:rPr>
          <w:rFonts w:ascii="Arial" w:hAnsi="Arial" w:cs="Arial"/>
          <w:sz w:val="20"/>
          <w:szCs w:val="20"/>
        </w:rPr>
      </w:pPr>
      <w:proofErr w:type="spellStart"/>
      <w:r w:rsidRPr="00096636">
        <w:rPr>
          <w:rFonts w:ascii="Arial" w:hAnsi="Arial" w:cs="Arial"/>
          <w:sz w:val="20"/>
          <w:szCs w:val="20"/>
        </w:rPr>
        <w:t>Trabzonspor</w:t>
      </w:r>
      <w:proofErr w:type="spellEnd"/>
      <w:r w:rsidRPr="00096636">
        <w:rPr>
          <w:rFonts w:ascii="Arial" w:hAnsi="Arial" w:cs="Arial"/>
          <w:sz w:val="20"/>
          <w:szCs w:val="20"/>
        </w:rPr>
        <w:t xml:space="preserve"> vs Legia</w:t>
      </w:r>
    </w:p>
    <w:p w:rsidR="00BC2B4B" w:rsidRPr="00153C67" w:rsidRDefault="00096636" w:rsidP="00096636">
      <w:pPr>
        <w:rPr>
          <w:rFonts w:ascii="Arial" w:hAnsi="Arial" w:cs="Arial"/>
          <w:sz w:val="20"/>
          <w:szCs w:val="20"/>
        </w:rPr>
      </w:pPr>
      <w:proofErr w:type="spellStart"/>
      <w:r w:rsidRPr="00096636">
        <w:rPr>
          <w:rFonts w:ascii="Arial" w:hAnsi="Arial" w:cs="Arial"/>
          <w:sz w:val="20"/>
          <w:szCs w:val="20"/>
        </w:rPr>
        <w:t>Celtic</w:t>
      </w:r>
      <w:proofErr w:type="spellEnd"/>
      <w:r w:rsidRPr="00096636">
        <w:rPr>
          <w:rFonts w:ascii="Arial" w:hAnsi="Arial" w:cs="Arial"/>
          <w:sz w:val="20"/>
          <w:szCs w:val="20"/>
        </w:rPr>
        <w:t xml:space="preserve"> vs Din. Zagrzeb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C2B4B" w:rsidRPr="00153C67">
        <w:rPr>
          <w:rFonts w:ascii="Arial" w:hAnsi="Arial" w:cs="Arial"/>
          <w:sz w:val="20"/>
          <w:szCs w:val="20"/>
        </w:rPr>
        <w:t>§</w:t>
      </w:r>
      <w:r w:rsidR="00D32BFF">
        <w:rPr>
          <w:rFonts w:ascii="Arial" w:hAnsi="Arial" w:cs="Arial"/>
          <w:sz w:val="20"/>
          <w:szCs w:val="20"/>
        </w:rPr>
        <w:t>7</w:t>
      </w:r>
      <w:r w:rsidR="00BC2B4B"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Udział w konkursie przeznaczony jest dla osób pełnoletnich. </w:t>
      </w:r>
      <w:r w:rsidRPr="00153C67">
        <w:rPr>
          <w:rFonts w:ascii="Arial" w:hAnsi="Arial" w:cs="Arial"/>
          <w:sz w:val="20"/>
          <w:szCs w:val="20"/>
        </w:rPr>
        <w:br/>
      </w:r>
      <w:r w:rsidRPr="00153C67">
        <w:rPr>
          <w:rFonts w:ascii="Arial" w:hAnsi="Arial" w:cs="Arial"/>
          <w:sz w:val="20"/>
          <w:szCs w:val="20"/>
        </w:rPr>
        <w:br/>
        <w:t>§</w:t>
      </w:r>
      <w:r w:rsidR="00D32BFF">
        <w:rPr>
          <w:rFonts w:ascii="Arial" w:hAnsi="Arial" w:cs="Arial"/>
          <w:sz w:val="20"/>
          <w:szCs w:val="20"/>
        </w:rPr>
        <w:t>8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lastRenderedPageBreak/>
        <w:t xml:space="preserve">Organizator konkursu zastrzega sobie prawo do przedłużenia czasu </w:t>
      </w:r>
      <w:r w:rsidR="00BA1DBB" w:rsidRPr="00153C67">
        <w:rPr>
          <w:rFonts w:ascii="Arial" w:hAnsi="Arial" w:cs="Arial"/>
          <w:sz w:val="20"/>
          <w:szCs w:val="20"/>
        </w:rPr>
        <w:t xml:space="preserve">trwania edycji, lub zmiany jej </w:t>
      </w:r>
      <w:r w:rsidRPr="00153C67">
        <w:rPr>
          <w:rFonts w:ascii="Arial" w:hAnsi="Arial" w:cs="Arial"/>
          <w:sz w:val="20"/>
          <w:szCs w:val="20"/>
        </w:rPr>
        <w:t>zasad w przypadku, gdy z przyczyn niezależnych od organizatora, c</w:t>
      </w:r>
      <w:r w:rsidR="00BA1DBB" w:rsidRPr="00153C67">
        <w:rPr>
          <w:rFonts w:ascii="Arial" w:hAnsi="Arial" w:cs="Arial"/>
          <w:sz w:val="20"/>
          <w:szCs w:val="20"/>
        </w:rPr>
        <w:t xml:space="preserve">zęść spotkań została odwołana, </w:t>
      </w:r>
      <w:r w:rsidRPr="00153C67">
        <w:rPr>
          <w:rFonts w:ascii="Arial" w:hAnsi="Arial" w:cs="Arial"/>
          <w:sz w:val="20"/>
          <w:szCs w:val="20"/>
        </w:rPr>
        <w:t>przełożona lub</w:t>
      </w:r>
      <w:r w:rsidR="00184C71" w:rsidRPr="00153C67">
        <w:rPr>
          <w:rFonts w:ascii="Arial" w:hAnsi="Arial" w:cs="Arial"/>
          <w:sz w:val="20"/>
          <w:szCs w:val="20"/>
        </w:rPr>
        <w:t xml:space="preserve"> z innych nieznanych powodów technicznych.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D32BFF">
        <w:rPr>
          <w:rFonts w:ascii="Arial" w:hAnsi="Arial" w:cs="Arial"/>
          <w:sz w:val="20"/>
          <w:szCs w:val="20"/>
        </w:rPr>
        <w:t>9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Uczestnik konkursu nie ma prawa edytować swoich typów. Naruszenie tego zapisu </w:t>
      </w:r>
      <w:r w:rsidR="007D1852" w:rsidRPr="00153C67">
        <w:rPr>
          <w:rFonts w:ascii="Arial" w:hAnsi="Arial" w:cs="Arial"/>
          <w:sz w:val="20"/>
          <w:szCs w:val="20"/>
        </w:rPr>
        <w:t>skutkuje</w:t>
      </w:r>
      <w:r w:rsidRPr="00153C67">
        <w:rPr>
          <w:rFonts w:ascii="Arial" w:hAnsi="Arial" w:cs="Arial"/>
          <w:sz w:val="20"/>
          <w:szCs w:val="20"/>
        </w:rPr>
        <w:t xml:space="preserve"> wykluczeniem z konkursu 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§1</w:t>
      </w:r>
      <w:r w:rsidR="00D32BFF">
        <w:rPr>
          <w:rFonts w:ascii="Arial" w:hAnsi="Arial" w:cs="Arial"/>
          <w:sz w:val="20"/>
          <w:szCs w:val="20"/>
        </w:rPr>
        <w:t>0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Każdy uczestnik ma prawo do oddania typów wyłącznie z 1 konta na portalu </w:t>
      </w:r>
      <w:proofErr w:type="spellStart"/>
      <w:r w:rsidRPr="00153C67">
        <w:rPr>
          <w:rFonts w:ascii="Arial" w:hAnsi="Arial" w:cs="Arial"/>
          <w:sz w:val="20"/>
          <w:szCs w:val="20"/>
        </w:rPr>
        <w:t>Facebook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Rozdział II. Ogólne zasady gry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Konkurs polega na wytypowaniu poprawnych wyników wydarzeń sportowych opublikowanych przez Organizatora konkursu.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§2.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Za poprawne wskazanie: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a) rozstrzygnięcia danego meczu otrzymuje się + 1 punkt (zwycięstwo gości – remis – zwycięstwo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gospodarzy),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b) dokładnego wyniku bramkowego w danym meczu (np. 3:4) otrzymuje się + 3 punkty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§3. </w:t>
      </w:r>
    </w:p>
    <w:p w:rsidR="00BC2B4B" w:rsidRPr="00153C67" w:rsidRDefault="00153C67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Użytkownik może oddać swoje typy do </w:t>
      </w:r>
      <w:r w:rsidR="00D32BFF">
        <w:rPr>
          <w:rFonts w:ascii="Arial" w:hAnsi="Arial" w:cs="Arial"/>
          <w:sz w:val="20"/>
          <w:szCs w:val="20"/>
        </w:rPr>
        <w:t>1 października</w:t>
      </w:r>
      <w:r w:rsidRPr="00153C67">
        <w:rPr>
          <w:rFonts w:ascii="Arial" w:hAnsi="Arial" w:cs="Arial"/>
          <w:sz w:val="20"/>
          <w:szCs w:val="20"/>
        </w:rPr>
        <w:t xml:space="preserve"> 2014 roku do godziny </w:t>
      </w:r>
      <w:r w:rsidR="00D32BFF">
        <w:rPr>
          <w:rFonts w:ascii="Arial" w:hAnsi="Arial" w:cs="Arial"/>
          <w:sz w:val="20"/>
          <w:szCs w:val="20"/>
        </w:rPr>
        <w:t>20:45</w:t>
      </w:r>
      <w:r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br/>
      </w:r>
      <w:r w:rsidR="00BC2B4B" w:rsidRPr="00153C67">
        <w:rPr>
          <w:rFonts w:ascii="Arial" w:hAnsi="Arial" w:cs="Arial"/>
          <w:sz w:val="20"/>
          <w:szCs w:val="20"/>
        </w:rPr>
        <w:t>Rozdział III. Nagrody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  <w:bookmarkStart w:id="0" w:name="_GoBack"/>
      <w:bookmarkEnd w:id="0"/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Uczestniko</w:t>
      </w:r>
      <w:r w:rsidR="007D1852" w:rsidRPr="00153C67">
        <w:rPr>
          <w:rFonts w:ascii="Arial" w:hAnsi="Arial" w:cs="Arial"/>
          <w:sz w:val="20"/>
          <w:szCs w:val="20"/>
        </w:rPr>
        <w:t xml:space="preserve">m, którzy na zakończenie </w:t>
      </w:r>
      <w:r w:rsidRPr="00153C67">
        <w:rPr>
          <w:rFonts w:ascii="Arial" w:hAnsi="Arial" w:cs="Arial"/>
          <w:sz w:val="20"/>
          <w:szCs w:val="20"/>
        </w:rPr>
        <w:t>kolejki zdobędą największą liczbę punktów przyznane będą gwa</w:t>
      </w:r>
      <w:r w:rsidR="007D1852" w:rsidRPr="00153C67">
        <w:rPr>
          <w:rFonts w:ascii="Arial" w:hAnsi="Arial" w:cs="Arial"/>
          <w:sz w:val="20"/>
          <w:szCs w:val="20"/>
        </w:rPr>
        <w:t xml:space="preserve">rantowane nagrody wg. poniższego rankingu. W przypadku takiej samej ilości punktów decydować będzie kolejność oddanych typów </w:t>
      </w:r>
      <w:r w:rsidR="00184C71" w:rsidRPr="00153C67">
        <w:rPr>
          <w:rFonts w:ascii="Arial" w:hAnsi="Arial" w:cs="Arial"/>
          <w:sz w:val="20"/>
          <w:szCs w:val="20"/>
        </w:rPr>
        <w:t xml:space="preserve"> - </w:t>
      </w:r>
      <w:r w:rsidR="007D1852" w:rsidRPr="00153C67">
        <w:rPr>
          <w:rFonts w:ascii="Arial" w:hAnsi="Arial" w:cs="Arial"/>
          <w:sz w:val="20"/>
          <w:szCs w:val="20"/>
        </w:rPr>
        <w:t>„kto szybszy, ten lepszy”</w:t>
      </w:r>
      <w:r w:rsidR="00184C71" w:rsidRPr="00153C67">
        <w:rPr>
          <w:rFonts w:ascii="Arial" w:hAnsi="Arial" w:cs="Arial"/>
          <w:sz w:val="20"/>
          <w:szCs w:val="20"/>
        </w:rPr>
        <w:t>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Ranking kol</w:t>
      </w:r>
      <w:r w:rsidR="007D1852" w:rsidRPr="00153C67">
        <w:rPr>
          <w:rFonts w:ascii="Arial" w:hAnsi="Arial" w:cs="Arial"/>
          <w:sz w:val="20"/>
          <w:szCs w:val="20"/>
        </w:rPr>
        <w:t xml:space="preserve">ejki TOP20 </w:t>
      </w:r>
      <w:r w:rsidRPr="00153C67">
        <w:rPr>
          <w:rFonts w:ascii="Arial" w:hAnsi="Arial" w:cs="Arial"/>
          <w:sz w:val="20"/>
          <w:szCs w:val="20"/>
        </w:rPr>
        <w:t>Miejsce Nagroda</w:t>
      </w:r>
    </w:p>
    <w:p w:rsidR="00BC2B4B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bilety -podwójne zaproszenie </w:t>
      </w:r>
      <w:r w:rsidR="00184C71" w:rsidRPr="00153C67">
        <w:rPr>
          <w:rFonts w:ascii="Arial" w:hAnsi="Arial" w:cs="Arial"/>
          <w:sz w:val="20"/>
          <w:szCs w:val="20"/>
        </w:rPr>
        <w:t xml:space="preserve">na mecz Piast vs Legia </w:t>
      </w:r>
      <w:r w:rsidRPr="00153C67">
        <w:rPr>
          <w:rFonts w:ascii="Arial" w:hAnsi="Arial" w:cs="Arial"/>
          <w:sz w:val="20"/>
          <w:szCs w:val="20"/>
        </w:rPr>
        <w:t>+ 4</w:t>
      </w:r>
      <w:r w:rsidR="00BC2B4B" w:rsidRPr="00153C67">
        <w:rPr>
          <w:rFonts w:ascii="Arial" w:hAnsi="Arial" w:cs="Arial"/>
          <w:sz w:val="20"/>
          <w:szCs w:val="20"/>
        </w:rPr>
        <w:t xml:space="preserve">000 pkt </w:t>
      </w:r>
      <w:proofErr w:type="spellStart"/>
      <w:r w:rsidR="00BC2B4B" w:rsidRPr="00153C67">
        <w:rPr>
          <w:rFonts w:ascii="Arial" w:hAnsi="Arial" w:cs="Arial"/>
          <w:sz w:val="20"/>
          <w:szCs w:val="20"/>
        </w:rPr>
        <w:t>Betclub</w:t>
      </w:r>
      <w:proofErr w:type="spellEnd"/>
      <w:r w:rsidR="00BC2B4B" w:rsidRPr="00153C67">
        <w:rPr>
          <w:rFonts w:ascii="Arial" w:hAnsi="Arial" w:cs="Arial"/>
          <w:sz w:val="20"/>
          <w:szCs w:val="20"/>
        </w:rPr>
        <w:t xml:space="preserve"> + voucher </w:t>
      </w:r>
      <w:r w:rsidRPr="00153C67">
        <w:rPr>
          <w:rFonts w:ascii="Arial" w:hAnsi="Arial" w:cs="Arial"/>
          <w:sz w:val="20"/>
          <w:szCs w:val="20"/>
        </w:rPr>
        <w:t xml:space="preserve">na bonus </w:t>
      </w:r>
      <w:r w:rsidR="00BC2B4B" w:rsidRPr="00153C67">
        <w:rPr>
          <w:rFonts w:ascii="Arial" w:hAnsi="Arial" w:cs="Arial"/>
          <w:sz w:val="20"/>
          <w:szCs w:val="20"/>
        </w:rPr>
        <w:t>100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2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bilety - podwójne zaproszenie </w:t>
      </w:r>
      <w:r w:rsidR="00184C71" w:rsidRPr="00153C67">
        <w:rPr>
          <w:rFonts w:ascii="Arial" w:hAnsi="Arial" w:cs="Arial"/>
          <w:sz w:val="20"/>
          <w:szCs w:val="20"/>
        </w:rPr>
        <w:t>na mecz Piast vs Legia + 40</w:t>
      </w:r>
      <w:r w:rsidRPr="00153C67">
        <w:rPr>
          <w:rFonts w:ascii="Arial" w:hAnsi="Arial" w:cs="Arial"/>
          <w:sz w:val="20"/>
          <w:szCs w:val="20"/>
        </w:rPr>
        <w:t xml:space="preserve">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voucher </w:t>
      </w:r>
      <w:r w:rsidR="00184C71" w:rsidRPr="00153C67">
        <w:rPr>
          <w:rFonts w:ascii="Arial" w:hAnsi="Arial" w:cs="Arial"/>
          <w:sz w:val="20"/>
          <w:szCs w:val="20"/>
        </w:rPr>
        <w:t xml:space="preserve">na bonus </w:t>
      </w:r>
      <w:r w:rsidR="007D1852" w:rsidRPr="00153C67">
        <w:rPr>
          <w:rFonts w:ascii="Arial" w:hAnsi="Arial" w:cs="Arial"/>
          <w:sz w:val="20"/>
          <w:szCs w:val="20"/>
        </w:rPr>
        <w:t>7</w:t>
      </w:r>
      <w:r w:rsidRPr="00153C67">
        <w:rPr>
          <w:rFonts w:ascii="Arial" w:hAnsi="Arial" w:cs="Arial"/>
          <w:sz w:val="20"/>
          <w:szCs w:val="20"/>
        </w:rPr>
        <w:t>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3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</w:t>
      </w:r>
      <w:r w:rsidR="00096636" w:rsidRPr="00153C67">
        <w:rPr>
          <w:rFonts w:ascii="Arial" w:hAnsi="Arial" w:cs="Arial"/>
          <w:sz w:val="20"/>
          <w:szCs w:val="20"/>
        </w:rPr>
        <w:t xml:space="preserve">bilety - podwójne zaproszenie na mecz Piast vs Legia </w:t>
      </w:r>
      <w:r w:rsidRPr="00153C67">
        <w:rPr>
          <w:rFonts w:ascii="Arial" w:hAnsi="Arial" w:cs="Arial"/>
          <w:sz w:val="20"/>
          <w:szCs w:val="20"/>
        </w:rPr>
        <w:t xml:space="preserve">4000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</w:t>
      </w:r>
      <w:r w:rsidR="007D1852" w:rsidRPr="00153C67">
        <w:rPr>
          <w:rFonts w:ascii="Arial" w:hAnsi="Arial" w:cs="Arial"/>
          <w:sz w:val="20"/>
          <w:szCs w:val="20"/>
        </w:rPr>
        <w:t>6</w:t>
      </w:r>
      <w:r w:rsidRPr="00153C67">
        <w:rPr>
          <w:rFonts w:ascii="Arial" w:hAnsi="Arial" w:cs="Arial"/>
          <w:sz w:val="20"/>
          <w:szCs w:val="20"/>
        </w:rPr>
        <w:t>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4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5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6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7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8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lastRenderedPageBreak/>
        <w:t>9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10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11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12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13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14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15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16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17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18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19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20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2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Nagrody w postaci voucherów na bonusy i 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przyznane będą do 7 dni roboczyc</w:t>
      </w:r>
      <w:r w:rsidR="00184C71" w:rsidRPr="00153C67">
        <w:rPr>
          <w:rFonts w:ascii="Arial" w:hAnsi="Arial" w:cs="Arial"/>
          <w:sz w:val="20"/>
          <w:szCs w:val="20"/>
        </w:rPr>
        <w:t>h.</w:t>
      </w:r>
      <w:r w:rsidR="00184C71" w:rsidRPr="00153C67">
        <w:rPr>
          <w:rFonts w:ascii="Arial" w:hAnsi="Arial" w:cs="Arial"/>
          <w:sz w:val="20"/>
          <w:szCs w:val="20"/>
        </w:rPr>
        <w:br/>
      </w:r>
      <w:r w:rsidR="00184C71" w:rsidRPr="00153C67">
        <w:rPr>
          <w:rFonts w:ascii="Arial" w:hAnsi="Arial" w:cs="Arial"/>
          <w:sz w:val="20"/>
          <w:szCs w:val="20"/>
        </w:rPr>
        <w:br/>
      </w: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3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Nagrodą w postaci vouchera na bonus podlegającego wymianie na punkty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 wskazanej wartości może być doładowanie konta dla zarejestrowanego uczestnika w serwisie internetowym Sponsora konkursu.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4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Nagrodą w postaci 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 wskazanej wartości jest </w:t>
      </w:r>
      <w:r w:rsidR="00184C71" w:rsidRPr="00153C67">
        <w:rPr>
          <w:rFonts w:ascii="Arial" w:hAnsi="Arial" w:cs="Arial"/>
          <w:sz w:val="20"/>
          <w:szCs w:val="20"/>
        </w:rPr>
        <w:t xml:space="preserve">doładowanie konta punktowego w </w:t>
      </w:r>
      <w:r w:rsidRPr="00153C67">
        <w:rPr>
          <w:rFonts w:ascii="Arial" w:hAnsi="Arial" w:cs="Arial"/>
          <w:sz w:val="20"/>
          <w:szCs w:val="20"/>
        </w:rPr>
        <w:t xml:space="preserve">programie lojalnościowym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organizowanym dla zarejestrowanych uczestników w serwisie internetowym Sponsora konkursu.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5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Nagrody w konkursie nie podlegają wymienia na gotówkę lub inne </w:t>
      </w:r>
      <w:r w:rsidR="00BA1DBB" w:rsidRPr="00153C67">
        <w:rPr>
          <w:rFonts w:ascii="Arial" w:hAnsi="Arial" w:cs="Arial"/>
          <w:sz w:val="20"/>
          <w:szCs w:val="20"/>
        </w:rPr>
        <w:t xml:space="preserve">nagrody rzeczowe z wyłączeniem </w:t>
      </w:r>
      <w:r w:rsidRPr="00153C67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>.</w:t>
      </w:r>
    </w:p>
    <w:p w:rsidR="00BC2B4B" w:rsidRPr="00153C67" w:rsidRDefault="00184C71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§6</w:t>
      </w:r>
      <w:r w:rsidR="00BC2B4B"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Osoba wyznaczona przez Sponsora konkursu skontaktuje się ze zwycięzcami konkursu w celu przekazania nagród w postaci biletów na mecze. Aby móc odebrać bilety na mecze należy podać niezbędne dane w ciągu 48 godzin od momentu otrzymania wiadomości email od wyznaczonej osoby przez Sponsora konkursu.</w:t>
      </w:r>
    </w:p>
    <w:p w:rsidR="007D2D4A" w:rsidRPr="00153C67" w:rsidRDefault="007D2D4A" w:rsidP="00BA1DBB">
      <w:pPr>
        <w:rPr>
          <w:rFonts w:ascii="Arial" w:hAnsi="Arial" w:cs="Arial"/>
          <w:sz w:val="20"/>
          <w:szCs w:val="20"/>
        </w:rPr>
      </w:pPr>
    </w:p>
    <w:sectPr w:rsidR="007D2D4A" w:rsidRPr="0015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B"/>
    <w:rsid w:val="00022E52"/>
    <w:rsid w:val="00030EA7"/>
    <w:rsid w:val="00037573"/>
    <w:rsid w:val="00050192"/>
    <w:rsid w:val="0005549E"/>
    <w:rsid w:val="000621BC"/>
    <w:rsid w:val="00062EB2"/>
    <w:rsid w:val="00077013"/>
    <w:rsid w:val="000855D3"/>
    <w:rsid w:val="00085F47"/>
    <w:rsid w:val="00093020"/>
    <w:rsid w:val="00096636"/>
    <w:rsid w:val="0009693C"/>
    <w:rsid w:val="000A4376"/>
    <w:rsid w:val="000A4708"/>
    <w:rsid w:val="000B0AFC"/>
    <w:rsid w:val="000B239B"/>
    <w:rsid w:val="000D532A"/>
    <w:rsid w:val="000E603C"/>
    <w:rsid w:val="000F0CBC"/>
    <w:rsid w:val="00107CB4"/>
    <w:rsid w:val="00120088"/>
    <w:rsid w:val="00127415"/>
    <w:rsid w:val="00135913"/>
    <w:rsid w:val="00152D37"/>
    <w:rsid w:val="001539C7"/>
    <w:rsid w:val="00153C67"/>
    <w:rsid w:val="00164890"/>
    <w:rsid w:val="00181810"/>
    <w:rsid w:val="00184C71"/>
    <w:rsid w:val="00195DCF"/>
    <w:rsid w:val="001B6D36"/>
    <w:rsid w:val="001B7BC4"/>
    <w:rsid w:val="001C4C1A"/>
    <w:rsid w:val="001D14A3"/>
    <w:rsid w:val="001D30D7"/>
    <w:rsid w:val="001E0743"/>
    <w:rsid w:val="001E63B4"/>
    <w:rsid w:val="001E7F7A"/>
    <w:rsid w:val="001F033B"/>
    <w:rsid w:val="00222198"/>
    <w:rsid w:val="00244CDC"/>
    <w:rsid w:val="00266277"/>
    <w:rsid w:val="00282321"/>
    <w:rsid w:val="00287F8B"/>
    <w:rsid w:val="002B6ED4"/>
    <w:rsid w:val="002D4320"/>
    <w:rsid w:val="002E5AAA"/>
    <w:rsid w:val="002F689C"/>
    <w:rsid w:val="003120E4"/>
    <w:rsid w:val="00344CC7"/>
    <w:rsid w:val="00346247"/>
    <w:rsid w:val="00346DEF"/>
    <w:rsid w:val="0034759B"/>
    <w:rsid w:val="003605B9"/>
    <w:rsid w:val="00360DE2"/>
    <w:rsid w:val="00366E24"/>
    <w:rsid w:val="00393FBE"/>
    <w:rsid w:val="003A6391"/>
    <w:rsid w:val="003B0AC7"/>
    <w:rsid w:val="003B6577"/>
    <w:rsid w:val="003C569B"/>
    <w:rsid w:val="003D2E2A"/>
    <w:rsid w:val="003E1A59"/>
    <w:rsid w:val="003F0C16"/>
    <w:rsid w:val="003F0CD7"/>
    <w:rsid w:val="003F3791"/>
    <w:rsid w:val="004031D3"/>
    <w:rsid w:val="004169DF"/>
    <w:rsid w:val="0042331A"/>
    <w:rsid w:val="00427D1F"/>
    <w:rsid w:val="00452CE5"/>
    <w:rsid w:val="00454E10"/>
    <w:rsid w:val="00470B8F"/>
    <w:rsid w:val="004752D6"/>
    <w:rsid w:val="00475E6D"/>
    <w:rsid w:val="00481C7C"/>
    <w:rsid w:val="004839E0"/>
    <w:rsid w:val="00490628"/>
    <w:rsid w:val="00491FAC"/>
    <w:rsid w:val="004A1122"/>
    <w:rsid w:val="004A4828"/>
    <w:rsid w:val="004A6567"/>
    <w:rsid w:val="004C491B"/>
    <w:rsid w:val="004F212A"/>
    <w:rsid w:val="005140C9"/>
    <w:rsid w:val="00515B85"/>
    <w:rsid w:val="00517DC4"/>
    <w:rsid w:val="0052213B"/>
    <w:rsid w:val="00553DDF"/>
    <w:rsid w:val="0056606D"/>
    <w:rsid w:val="005768FF"/>
    <w:rsid w:val="005847B5"/>
    <w:rsid w:val="00585036"/>
    <w:rsid w:val="00585136"/>
    <w:rsid w:val="00590505"/>
    <w:rsid w:val="00594418"/>
    <w:rsid w:val="005A6A20"/>
    <w:rsid w:val="005B0381"/>
    <w:rsid w:val="005C034D"/>
    <w:rsid w:val="005C5628"/>
    <w:rsid w:val="005E0A24"/>
    <w:rsid w:val="006103B3"/>
    <w:rsid w:val="00611899"/>
    <w:rsid w:val="00631808"/>
    <w:rsid w:val="00632477"/>
    <w:rsid w:val="00636578"/>
    <w:rsid w:val="00647127"/>
    <w:rsid w:val="00656443"/>
    <w:rsid w:val="00661793"/>
    <w:rsid w:val="006624BD"/>
    <w:rsid w:val="00665469"/>
    <w:rsid w:val="00674E0F"/>
    <w:rsid w:val="00681465"/>
    <w:rsid w:val="00682D17"/>
    <w:rsid w:val="006A29F0"/>
    <w:rsid w:val="006B3389"/>
    <w:rsid w:val="006C309E"/>
    <w:rsid w:val="00733C16"/>
    <w:rsid w:val="00746DCC"/>
    <w:rsid w:val="007700F9"/>
    <w:rsid w:val="00772562"/>
    <w:rsid w:val="00786018"/>
    <w:rsid w:val="00791495"/>
    <w:rsid w:val="007A4BC1"/>
    <w:rsid w:val="007B1DCB"/>
    <w:rsid w:val="007B253F"/>
    <w:rsid w:val="007C3BD1"/>
    <w:rsid w:val="007D1852"/>
    <w:rsid w:val="007D2D4A"/>
    <w:rsid w:val="007D70DF"/>
    <w:rsid w:val="007E5C4A"/>
    <w:rsid w:val="007E798B"/>
    <w:rsid w:val="007F24E1"/>
    <w:rsid w:val="00824BFB"/>
    <w:rsid w:val="00855695"/>
    <w:rsid w:val="00865463"/>
    <w:rsid w:val="00881DC2"/>
    <w:rsid w:val="008B557C"/>
    <w:rsid w:val="008D3B23"/>
    <w:rsid w:val="008D4754"/>
    <w:rsid w:val="008D7541"/>
    <w:rsid w:val="00930BFB"/>
    <w:rsid w:val="0095672E"/>
    <w:rsid w:val="009640FA"/>
    <w:rsid w:val="009657EC"/>
    <w:rsid w:val="009711B0"/>
    <w:rsid w:val="00992CE7"/>
    <w:rsid w:val="009961D7"/>
    <w:rsid w:val="009A7C8B"/>
    <w:rsid w:val="009B0F88"/>
    <w:rsid w:val="009E326F"/>
    <w:rsid w:val="009F6C51"/>
    <w:rsid w:val="00A030D4"/>
    <w:rsid w:val="00A15147"/>
    <w:rsid w:val="00A24409"/>
    <w:rsid w:val="00A33B30"/>
    <w:rsid w:val="00A42709"/>
    <w:rsid w:val="00A4720F"/>
    <w:rsid w:val="00A5273F"/>
    <w:rsid w:val="00A54113"/>
    <w:rsid w:val="00A60223"/>
    <w:rsid w:val="00A63846"/>
    <w:rsid w:val="00A72B6F"/>
    <w:rsid w:val="00A777BE"/>
    <w:rsid w:val="00A818B1"/>
    <w:rsid w:val="00AB0413"/>
    <w:rsid w:val="00AB507B"/>
    <w:rsid w:val="00AC038E"/>
    <w:rsid w:val="00AC0BFF"/>
    <w:rsid w:val="00AD7B29"/>
    <w:rsid w:val="00AF3C8E"/>
    <w:rsid w:val="00AF4A45"/>
    <w:rsid w:val="00B15AA5"/>
    <w:rsid w:val="00B77EAF"/>
    <w:rsid w:val="00B82EE5"/>
    <w:rsid w:val="00B915DE"/>
    <w:rsid w:val="00B91650"/>
    <w:rsid w:val="00B91D5A"/>
    <w:rsid w:val="00BA1DBB"/>
    <w:rsid w:val="00BB3C02"/>
    <w:rsid w:val="00BC2B4B"/>
    <w:rsid w:val="00BE5571"/>
    <w:rsid w:val="00C05721"/>
    <w:rsid w:val="00C12F3D"/>
    <w:rsid w:val="00C1524A"/>
    <w:rsid w:val="00C32116"/>
    <w:rsid w:val="00C4130B"/>
    <w:rsid w:val="00C57172"/>
    <w:rsid w:val="00C85D15"/>
    <w:rsid w:val="00C967EC"/>
    <w:rsid w:val="00CB2912"/>
    <w:rsid w:val="00CC3F9F"/>
    <w:rsid w:val="00CC58A5"/>
    <w:rsid w:val="00CE5A7A"/>
    <w:rsid w:val="00CF79B4"/>
    <w:rsid w:val="00D04609"/>
    <w:rsid w:val="00D053A6"/>
    <w:rsid w:val="00D15103"/>
    <w:rsid w:val="00D16DD3"/>
    <w:rsid w:val="00D21304"/>
    <w:rsid w:val="00D2511A"/>
    <w:rsid w:val="00D32796"/>
    <w:rsid w:val="00D32BFF"/>
    <w:rsid w:val="00D36518"/>
    <w:rsid w:val="00D3762A"/>
    <w:rsid w:val="00D41A66"/>
    <w:rsid w:val="00D433AB"/>
    <w:rsid w:val="00D61ADF"/>
    <w:rsid w:val="00D64914"/>
    <w:rsid w:val="00D65217"/>
    <w:rsid w:val="00D673BA"/>
    <w:rsid w:val="00DA2B37"/>
    <w:rsid w:val="00DB2596"/>
    <w:rsid w:val="00DD7042"/>
    <w:rsid w:val="00DD7955"/>
    <w:rsid w:val="00DE363E"/>
    <w:rsid w:val="00DE3D39"/>
    <w:rsid w:val="00DE4AF7"/>
    <w:rsid w:val="00E03A5B"/>
    <w:rsid w:val="00E110B7"/>
    <w:rsid w:val="00E17DBB"/>
    <w:rsid w:val="00E208FF"/>
    <w:rsid w:val="00E251A6"/>
    <w:rsid w:val="00E325D7"/>
    <w:rsid w:val="00E461B7"/>
    <w:rsid w:val="00E5204D"/>
    <w:rsid w:val="00E8217E"/>
    <w:rsid w:val="00E96956"/>
    <w:rsid w:val="00EA5FEA"/>
    <w:rsid w:val="00ED29AF"/>
    <w:rsid w:val="00EF31DB"/>
    <w:rsid w:val="00F0316F"/>
    <w:rsid w:val="00F076A1"/>
    <w:rsid w:val="00F23E6D"/>
    <w:rsid w:val="00F26C85"/>
    <w:rsid w:val="00F42F63"/>
    <w:rsid w:val="00F60470"/>
    <w:rsid w:val="00F72064"/>
    <w:rsid w:val="00F75246"/>
    <w:rsid w:val="00F830D9"/>
    <w:rsid w:val="00F83412"/>
    <w:rsid w:val="00FA5060"/>
    <w:rsid w:val="00FB4F57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Sienkiewicz</dc:creator>
  <cp:lastModifiedBy>Piotr Sienkiewicz</cp:lastModifiedBy>
  <cp:revision>4</cp:revision>
  <dcterms:created xsi:type="dcterms:W3CDTF">2014-09-29T14:43:00Z</dcterms:created>
  <dcterms:modified xsi:type="dcterms:W3CDTF">2014-09-29T14:49:00Z</dcterms:modified>
</cp:coreProperties>
</file>